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7A16D" w14:textId="5F0A23D2" w:rsidR="00525B7E" w:rsidRDefault="00525B7E" w:rsidP="00525B7E">
      <w:pPr>
        <w:autoSpaceDE w:val="0"/>
        <w:autoSpaceDN w:val="0"/>
        <w:adjustRightInd w:val="0"/>
        <w:spacing w:after="0" w:line="240" w:lineRule="auto"/>
        <w:jc w:val="center"/>
        <w:rPr>
          <w:rFonts w:ascii="Castledown Heavy" w:hAnsi="Castledown Heavy" w:cs="Calibri-Bold"/>
          <w:b/>
          <w:bCs/>
          <w:kern w:val="0"/>
          <w:sz w:val="48"/>
          <w:szCs w:val="48"/>
        </w:rPr>
      </w:pPr>
      <w:r>
        <w:rPr>
          <w:rFonts w:ascii="Castledown Heavy" w:hAnsi="Castledown Heavy" w:cs="Calibri-Bold"/>
          <w:b/>
          <w:bCs/>
          <w:kern w:val="0"/>
          <w:sz w:val="48"/>
          <w:szCs w:val="48"/>
        </w:rPr>
        <w:t>Crochet</w:t>
      </w:r>
      <w:r w:rsidRPr="00162BA4">
        <w:rPr>
          <w:rFonts w:ascii="Castledown Heavy" w:hAnsi="Castledown Heavy" w:cs="Calibri-Bold"/>
          <w:b/>
          <w:bCs/>
          <w:kern w:val="0"/>
          <w:sz w:val="48"/>
          <w:szCs w:val="48"/>
        </w:rPr>
        <w:t xml:space="preserve"> </w:t>
      </w:r>
      <w:r>
        <w:rPr>
          <w:rFonts w:ascii="Castledown Heavy" w:hAnsi="Castledown Heavy" w:cs="Calibri-Bold"/>
          <w:b/>
          <w:bCs/>
          <w:kern w:val="0"/>
          <w:sz w:val="48"/>
          <w:szCs w:val="48"/>
        </w:rPr>
        <w:t>Twiddle Mitt/Muff Pattern</w:t>
      </w:r>
    </w:p>
    <w:p w14:paraId="7ED6C31D" w14:textId="77777777" w:rsidR="00525B7E" w:rsidRDefault="00525B7E" w:rsidP="00525B7E">
      <w:pPr>
        <w:rPr>
          <w:rFonts w:ascii="Castledown" w:hAnsi="Castledown"/>
          <w:b/>
          <w:bCs/>
          <w:sz w:val="26"/>
          <w:szCs w:val="28"/>
        </w:rPr>
      </w:pPr>
    </w:p>
    <w:p w14:paraId="43CB4DEC" w14:textId="4FE77DED" w:rsidR="00525B7E" w:rsidRPr="00270704" w:rsidRDefault="00525B7E" w:rsidP="00525B7E">
      <w:pPr>
        <w:rPr>
          <w:rFonts w:ascii="Castledown" w:hAnsi="Castledown"/>
          <w:b/>
          <w:bCs/>
          <w:sz w:val="26"/>
          <w:szCs w:val="28"/>
        </w:rPr>
      </w:pPr>
      <w:r w:rsidRPr="00270704">
        <w:rPr>
          <w:rFonts w:ascii="Castledown" w:hAnsi="Castledown"/>
          <w:b/>
          <w:bCs/>
          <w:sz w:val="26"/>
          <w:szCs w:val="28"/>
        </w:rPr>
        <w:t>Guidance:</w:t>
      </w:r>
    </w:p>
    <w:p w14:paraId="697942A1" w14:textId="77777777" w:rsidR="00525B7E" w:rsidRPr="00270704" w:rsidRDefault="00525B7E" w:rsidP="00525B7E">
      <w:pPr>
        <w:spacing w:line="240" w:lineRule="auto"/>
        <w:rPr>
          <w:rFonts w:ascii="Castledown" w:hAnsi="Castledown" w:cstheme="minorHAnsi"/>
          <w:sz w:val="26"/>
          <w:szCs w:val="28"/>
        </w:rPr>
      </w:pPr>
      <w:r w:rsidRPr="00270704">
        <w:rPr>
          <w:rFonts w:ascii="Castledown" w:hAnsi="Castledown" w:cstheme="minorHAnsi"/>
          <w:sz w:val="26"/>
          <w:szCs w:val="28"/>
        </w:rPr>
        <w:t xml:space="preserve">Please avoid using – </w:t>
      </w:r>
    </w:p>
    <w:p w14:paraId="6BFE09E7" w14:textId="77777777" w:rsidR="00525B7E" w:rsidRPr="00270704" w:rsidRDefault="00525B7E" w:rsidP="00525B7E">
      <w:pPr>
        <w:pStyle w:val="ListParagraph"/>
        <w:numPr>
          <w:ilvl w:val="0"/>
          <w:numId w:val="1"/>
        </w:numPr>
        <w:spacing w:after="200"/>
        <w:rPr>
          <w:rFonts w:ascii="Castledown" w:hAnsi="Castledown" w:cstheme="minorHAnsi"/>
          <w:sz w:val="26"/>
          <w:szCs w:val="28"/>
        </w:rPr>
      </w:pPr>
      <w:r w:rsidRPr="00270704">
        <w:rPr>
          <w:rFonts w:ascii="Castledown" w:hAnsi="Castledown" w:cstheme="minorHAnsi"/>
          <w:sz w:val="26"/>
          <w:szCs w:val="28"/>
        </w:rPr>
        <w:t>Types of wool that can be easily pulled apart</w:t>
      </w:r>
    </w:p>
    <w:p w14:paraId="0BCEE6F2" w14:textId="77777777" w:rsidR="00525B7E" w:rsidRPr="00270704" w:rsidRDefault="00525B7E" w:rsidP="00525B7E">
      <w:pPr>
        <w:pStyle w:val="ListParagraph"/>
        <w:numPr>
          <w:ilvl w:val="0"/>
          <w:numId w:val="1"/>
        </w:numPr>
        <w:spacing w:after="200"/>
        <w:rPr>
          <w:rFonts w:ascii="Castledown" w:hAnsi="Castledown" w:cstheme="minorHAnsi"/>
          <w:sz w:val="26"/>
          <w:szCs w:val="28"/>
        </w:rPr>
      </w:pPr>
      <w:r w:rsidRPr="00270704">
        <w:rPr>
          <w:rFonts w:ascii="Castledown" w:hAnsi="Castledown" w:cstheme="minorHAnsi"/>
          <w:sz w:val="26"/>
          <w:szCs w:val="28"/>
        </w:rPr>
        <w:t>Any attachments less than 3cm in diameter</w:t>
      </w:r>
    </w:p>
    <w:p w14:paraId="1B7E877E" w14:textId="77777777" w:rsidR="00525B7E" w:rsidRPr="00270704" w:rsidRDefault="00525B7E" w:rsidP="00525B7E">
      <w:pPr>
        <w:pStyle w:val="ListParagraph"/>
        <w:numPr>
          <w:ilvl w:val="0"/>
          <w:numId w:val="1"/>
        </w:numPr>
        <w:spacing w:after="200"/>
        <w:rPr>
          <w:rFonts w:ascii="Castledown" w:hAnsi="Castledown" w:cstheme="minorHAnsi"/>
          <w:sz w:val="26"/>
          <w:szCs w:val="28"/>
        </w:rPr>
      </w:pPr>
      <w:r w:rsidRPr="00270704">
        <w:rPr>
          <w:rFonts w:ascii="Castledown" w:hAnsi="Castledown" w:cstheme="minorHAnsi"/>
          <w:sz w:val="26"/>
          <w:szCs w:val="28"/>
        </w:rPr>
        <w:t xml:space="preserve">Wide toothed zips </w:t>
      </w:r>
    </w:p>
    <w:p w14:paraId="60209B61" w14:textId="77777777" w:rsidR="00525B7E" w:rsidRPr="00270704" w:rsidRDefault="00525B7E" w:rsidP="00525B7E">
      <w:pPr>
        <w:pStyle w:val="ListParagraph"/>
        <w:numPr>
          <w:ilvl w:val="0"/>
          <w:numId w:val="1"/>
        </w:numPr>
        <w:spacing w:after="200"/>
        <w:rPr>
          <w:rFonts w:ascii="Castledown" w:hAnsi="Castledown" w:cstheme="minorHAnsi"/>
          <w:sz w:val="26"/>
          <w:szCs w:val="28"/>
        </w:rPr>
      </w:pPr>
      <w:r w:rsidRPr="00270704">
        <w:rPr>
          <w:rFonts w:ascii="Castledown" w:hAnsi="Castledown" w:cstheme="minorHAnsi"/>
          <w:sz w:val="26"/>
          <w:szCs w:val="28"/>
        </w:rPr>
        <w:t xml:space="preserve">Ribbons containing wire </w:t>
      </w:r>
    </w:p>
    <w:p w14:paraId="5DF5B154" w14:textId="77777777" w:rsidR="00525B7E" w:rsidRPr="00270704" w:rsidRDefault="00525B7E" w:rsidP="00525B7E">
      <w:pPr>
        <w:pStyle w:val="ListParagraph"/>
        <w:numPr>
          <w:ilvl w:val="0"/>
          <w:numId w:val="1"/>
        </w:numPr>
        <w:spacing w:after="200"/>
        <w:rPr>
          <w:rFonts w:ascii="Castledown" w:hAnsi="Castledown" w:cstheme="minorHAnsi"/>
          <w:sz w:val="26"/>
          <w:szCs w:val="28"/>
        </w:rPr>
      </w:pPr>
      <w:r w:rsidRPr="00270704">
        <w:rPr>
          <w:rFonts w:ascii="Castledown" w:hAnsi="Castledown" w:cstheme="minorHAnsi"/>
          <w:sz w:val="26"/>
          <w:szCs w:val="28"/>
        </w:rPr>
        <w:t xml:space="preserve">Pom poms </w:t>
      </w:r>
    </w:p>
    <w:p w14:paraId="35A0BC3B" w14:textId="77777777" w:rsidR="00525B7E" w:rsidRPr="00270704" w:rsidRDefault="00525B7E" w:rsidP="00525B7E">
      <w:pPr>
        <w:pStyle w:val="ListParagraph"/>
        <w:numPr>
          <w:ilvl w:val="0"/>
          <w:numId w:val="1"/>
        </w:numPr>
        <w:spacing w:after="200"/>
        <w:rPr>
          <w:rFonts w:ascii="Castledown" w:hAnsi="Castledown" w:cstheme="minorHAnsi"/>
          <w:sz w:val="26"/>
          <w:szCs w:val="28"/>
        </w:rPr>
      </w:pPr>
      <w:r w:rsidRPr="00270704">
        <w:rPr>
          <w:rFonts w:ascii="Castledown" w:hAnsi="Castledown" w:cstheme="minorHAnsi"/>
          <w:sz w:val="26"/>
          <w:szCs w:val="28"/>
        </w:rPr>
        <w:t>Things that are brittle or can break easily, such as clay beads</w:t>
      </w:r>
    </w:p>
    <w:p w14:paraId="7261FFAB" w14:textId="77777777" w:rsidR="00525B7E" w:rsidRPr="00270704" w:rsidRDefault="00525B7E" w:rsidP="00525B7E">
      <w:pPr>
        <w:spacing w:line="240" w:lineRule="auto"/>
        <w:rPr>
          <w:rFonts w:ascii="Castledown" w:hAnsi="Castledown" w:cstheme="minorHAnsi"/>
          <w:sz w:val="26"/>
          <w:szCs w:val="28"/>
        </w:rPr>
      </w:pPr>
      <w:r w:rsidRPr="00270704">
        <w:rPr>
          <w:rFonts w:ascii="Castledown" w:hAnsi="Castledown" w:cstheme="minorHAnsi"/>
          <w:bCs/>
          <w:sz w:val="26"/>
          <w:szCs w:val="28"/>
        </w:rPr>
        <w:t>All suitable embellishments must be very securely attached to withstand rough treatment.</w:t>
      </w:r>
    </w:p>
    <w:p w14:paraId="349A33F7" w14:textId="77777777" w:rsidR="00525B7E" w:rsidRPr="00270704" w:rsidRDefault="00525B7E" w:rsidP="00525B7E">
      <w:pPr>
        <w:spacing w:line="240" w:lineRule="auto"/>
        <w:rPr>
          <w:rFonts w:ascii="Castledown" w:hAnsi="Castledown" w:cstheme="minorHAnsi"/>
          <w:sz w:val="26"/>
          <w:szCs w:val="28"/>
        </w:rPr>
      </w:pPr>
      <w:r w:rsidRPr="00270704">
        <w:rPr>
          <w:rFonts w:ascii="Castledown" w:hAnsi="Castledown" w:cstheme="minorHAnsi"/>
          <w:sz w:val="26"/>
          <w:szCs w:val="28"/>
        </w:rPr>
        <w:t>Decorating with knitted/crocheted buttons or flowers is a good idea.</w:t>
      </w:r>
    </w:p>
    <w:p w14:paraId="1AC8537D" w14:textId="77777777" w:rsidR="00525B7E" w:rsidRPr="00270704" w:rsidRDefault="00525B7E" w:rsidP="00525B7E">
      <w:pPr>
        <w:spacing w:line="240" w:lineRule="auto"/>
        <w:rPr>
          <w:rFonts w:ascii="Castledown" w:hAnsi="Castledown" w:cstheme="minorHAnsi"/>
          <w:sz w:val="26"/>
          <w:szCs w:val="28"/>
        </w:rPr>
      </w:pPr>
      <w:r w:rsidRPr="00270704">
        <w:rPr>
          <w:rFonts w:ascii="Castledown" w:hAnsi="Castledown" w:cstheme="minorHAnsi"/>
          <w:sz w:val="26"/>
          <w:szCs w:val="28"/>
        </w:rPr>
        <w:t>Consider lining the inside of a mitt with soft material (like fleece).</w:t>
      </w:r>
    </w:p>
    <w:p w14:paraId="1237A433" w14:textId="77777777" w:rsidR="00525B7E" w:rsidRDefault="00525B7E" w:rsidP="00525B7E">
      <w:pPr>
        <w:spacing w:line="240" w:lineRule="auto"/>
        <w:rPr>
          <w:rFonts w:ascii="Castledown" w:hAnsi="Castledown" w:cstheme="minorHAnsi"/>
          <w:sz w:val="26"/>
          <w:szCs w:val="28"/>
        </w:rPr>
      </w:pPr>
      <w:r w:rsidRPr="00270704">
        <w:rPr>
          <w:rFonts w:ascii="Castledown" w:hAnsi="Castledown" w:cstheme="minorHAnsi"/>
          <w:sz w:val="26"/>
          <w:szCs w:val="28"/>
        </w:rPr>
        <w:t>Consider sewing on a pocket for keeping a favourite photo, a spare hanky, or simply to amuse busy hands.</w:t>
      </w:r>
    </w:p>
    <w:p w14:paraId="51DBB725" w14:textId="2A84ED11" w:rsidR="00362848" w:rsidRDefault="00362848" w:rsidP="00525B7E">
      <w:pPr>
        <w:spacing w:line="240" w:lineRule="auto"/>
        <w:rPr>
          <w:rFonts w:ascii="Castledown" w:hAnsi="Castledown" w:cstheme="minorHAnsi"/>
          <w:sz w:val="26"/>
          <w:szCs w:val="28"/>
        </w:rPr>
      </w:pPr>
    </w:p>
    <w:p w14:paraId="7FD42415" w14:textId="48877CD7" w:rsidR="00362848" w:rsidRPr="00316E6B" w:rsidRDefault="00362848" w:rsidP="00362848">
      <w:pPr>
        <w:rPr>
          <w:rFonts w:ascii="Castledown" w:hAnsi="Castledown"/>
          <w:b/>
          <w:bCs/>
          <w:sz w:val="26"/>
          <w:szCs w:val="26"/>
          <w:bdr w:val="none" w:sz="0" w:space="0" w:color="auto" w:frame="1"/>
          <w:lang w:eastAsia="en-GB"/>
        </w:rPr>
      </w:pPr>
      <w:r w:rsidRPr="00270704">
        <w:rPr>
          <w:rFonts w:ascii="Castledown Heavy" w:eastAsia="Calibri" w:hAnsi="Castledown Heavy" w:cs="Times New Roman"/>
          <w:i/>
          <w:noProof/>
          <w:kern w:val="0"/>
          <w:sz w:val="26"/>
          <w:szCs w:val="28"/>
          <w:lang w:eastAsia="en-GB"/>
          <w14:ligatures w14:val="none"/>
        </w:rPr>
        <w:drawing>
          <wp:anchor distT="0" distB="0" distL="114300" distR="114300" simplePos="0" relativeHeight="251659264" behindDoc="1" locked="0" layoutInCell="1" allowOverlap="1" wp14:anchorId="347378EA" wp14:editId="34B0266B">
            <wp:simplePos x="0" y="0"/>
            <wp:positionH relativeFrom="column">
              <wp:posOffset>3467100</wp:posOffset>
            </wp:positionH>
            <wp:positionV relativeFrom="paragraph">
              <wp:posOffset>10795</wp:posOffset>
            </wp:positionV>
            <wp:extent cx="1990725" cy="1990725"/>
            <wp:effectExtent l="0" t="0" r="9525" b="9525"/>
            <wp:wrapTight wrapText="bothSides">
              <wp:wrapPolygon edited="0">
                <wp:start x="0" y="0"/>
                <wp:lineTo x="0" y="21497"/>
                <wp:lineTo x="21497" y="21497"/>
                <wp:lineTo x="21497" y="0"/>
                <wp:lineTo x="0" y="0"/>
              </wp:wrapPolygon>
            </wp:wrapTight>
            <wp:docPr id="12" name="Picture 12" descr="A group of colorful knitted ba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oup of colorful knitted bag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0725" cy="1990725"/>
                    </a:xfrm>
                    <a:prstGeom prst="rect">
                      <a:avLst/>
                    </a:prstGeom>
                    <a:ln w="38100">
                      <a:noFill/>
                    </a:ln>
                  </pic:spPr>
                </pic:pic>
              </a:graphicData>
            </a:graphic>
            <wp14:sizeRelH relativeFrom="page">
              <wp14:pctWidth>0</wp14:pctWidth>
            </wp14:sizeRelH>
            <wp14:sizeRelV relativeFrom="page">
              <wp14:pctHeight>0</wp14:pctHeight>
            </wp14:sizeRelV>
          </wp:anchor>
        </w:drawing>
      </w:r>
      <w:r w:rsidRPr="00316E6B">
        <w:rPr>
          <w:rFonts w:ascii="Castledown" w:hAnsi="Castledown"/>
          <w:b/>
          <w:bCs/>
          <w:sz w:val="26"/>
          <w:szCs w:val="26"/>
          <w:bdr w:val="none" w:sz="0" w:space="0" w:color="auto" w:frame="1"/>
          <w:lang w:eastAsia="en-GB"/>
        </w:rPr>
        <w:t>Stitches:</w:t>
      </w:r>
    </w:p>
    <w:p w14:paraId="087947D9" w14:textId="5288CC5F" w:rsidR="00362848" w:rsidRPr="00FB5056" w:rsidRDefault="00362848" w:rsidP="00362848">
      <w:pPr>
        <w:rPr>
          <w:rFonts w:ascii="Castledown" w:hAnsi="Castledown"/>
          <w:sz w:val="26"/>
          <w:szCs w:val="26"/>
          <w:lang w:eastAsia="en-GB"/>
        </w:rPr>
      </w:pPr>
      <w:r>
        <w:rPr>
          <w:rFonts w:ascii="Castledown" w:hAnsi="Castledown"/>
          <w:sz w:val="26"/>
          <w:szCs w:val="26"/>
          <w:bdr w:val="none" w:sz="0" w:space="0" w:color="auto" w:frame="1"/>
          <w:lang w:eastAsia="en-GB"/>
        </w:rPr>
        <w:t>C</w:t>
      </w:r>
      <w:r w:rsidRPr="00FB5056">
        <w:rPr>
          <w:rFonts w:ascii="Castledown" w:hAnsi="Castledown"/>
          <w:sz w:val="26"/>
          <w:szCs w:val="26"/>
          <w:bdr w:val="none" w:sz="0" w:space="0" w:color="auto" w:frame="1"/>
          <w:lang w:eastAsia="en-GB"/>
        </w:rPr>
        <w:t xml:space="preserve">h </w:t>
      </w:r>
      <w:r>
        <w:rPr>
          <w:rFonts w:ascii="Castledown" w:hAnsi="Castledown"/>
          <w:sz w:val="26"/>
          <w:szCs w:val="26"/>
          <w:bdr w:val="none" w:sz="0" w:space="0" w:color="auto" w:frame="1"/>
          <w:lang w:eastAsia="en-GB"/>
        </w:rPr>
        <w:t xml:space="preserve">– </w:t>
      </w:r>
      <w:r w:rsidRPr="00FB5056">
        <w:rPr>
          <w:rFonts w:ascii="Castledown" w:hAnsi="Castledown"/>
          <w:sz w:val="26"/>
          <w:szCs w:val="26"/>
          <w:bdr w:val="none" w:sz="0" w:space="0" w:color="auto" w:frame="1"/>
          <w:lang w:eastAsia="en-GB"/>
        </w:rPr>
        <w:t>chain</w:t>
      </w:r>
    </w:p>
    <w:p w14:paraId="2FC5FA05" w14:textId="3CB08901" w:rsidR="00362848" w:rsidRPr="00FB5056" w:rsidRDefault="00362848" w:rsidP="00362848">
      <w:pPr>
        <w:rPr>
          <w:rFonts w:ascii="Castledown" w:hAnsi="Castledown"/>
          <w:sz w:val="26"/>
          <w:szCs w:val="26"/>
          <w:lang w:eastAsia="en-GB"/>
        </w:rPr>
      </w:pPr>
      <w:r>
        <w:rPr>
          <w:rFonts w:ascii="Castledown" w:hAnsi="Castledown"/>
          <w:sz w:val="26"/>
          <w:szCs w:val="26"/>
          <w:bdr w:val="none" w:sz="0" w:space="0" w:color="auto" w:frame="1"/>
          <w:lang w:eastAsia="en-GB"/>
        </w:rPr>
        <w:t>D</w:t>
      </w:r>
      <w:r w:rsidRPr="00FB5056">
        <w:rPr>
          <w:rFonts w:ascii="Castledown" w:hAnsi="Castledown"/>
          <w:sz w:val="26"/>
          <w:szCs w:val="26"/>
          <w:bdr w:val="none" w:sz="0" w:space="0" w:color="auto" w:frame="1"/>
          <w:lang w:eastAsia="en-GB"/>
        </w:rPr>
        <w:t xml:space="preserve">c </w:t>
      </w:r>
      <w:r>
        <w:rPr>
          <w:rFonts w:ascii="Castledown" w:hAnsi="Castledown"/>
          <w:sz w:val="26"/>
          <w:szCs w:val="26"/>
          <w:bdr w:val="none" w:sz="0" w:space="0" w:color="auto" w:frame="1"/>
          <w:lang w:eastAsia="en-GB"/>
        </w:rPr>
        <w:t xml:space="preserve">– </w:t>
      </w:r>
      <w:r w:rsidRPr="00FB5056">
        <w:rPr>
          <w:rFonts w:ascii="Castledown" w:hAnsi="Castledown"/>
          <w:sz w:val="26"/>
          <w:szCs w:val="26"/>
          <w:bdr w:val="none" w:sz="0" w:space="0" w:color="auto" w:frame="1"/>
          <w:lang w:eastAsia="en-GB"/>
        </w:rPr>
        <w:t>double crochet</w:t>
      </w:r>
    </w:p>
    <w:p w14:paraId="59154F68" w14:textId="3A151D18" w:rsidR="00362848" w:rsidRPr="00FB5056" w:rsidRDefault="00362848" w:rsidP="00362848">
      <w:pPr>
        <w:rPr>
          <w:rFonts w:ascii="Castledown" w:hAnsi="Castledown"/>
          <w:sz w:val="26"/>
          <w:szCs w:val="26"/>
          <w:lang w:eastAsia="en-GB"/>
        </w:rPr>
      </w:pPr>
      <w:r>
        <w:rPr>
          <w:rFonts w:ascii="Castledown" w:hAnsi="Castledown"/>
          <w:sz w:val="26"/>
          <w:szCs w:val="26"/>
          <w:bdr w:val="none" w:sz="0" w:space="0" w:color="auto" w:frame="1"/>
          <w:lang w:eastAsia="en-GB"/>
        </w:rPr>
        <w:t>HTRB</w:t>
      </w:r>
      <w:r w:rsidRPr="00FB5056">
        <w:rPr>
          <w:rFonts w:ascii="Castledown" w:hAnsi="Castledown"/>
          <w:sz w:val="26"/>
          <w:szCs w:val="26"/>
          <w:bdr w:val="none" w:sz="0" w:space="0" w:color="auto" w:frame="1"/>
          <w:lang w:eastAsia="en-GB"/>
        </w:rPr>
        <w:t xml:space="preserve"> </w:t>
      </w:r>
      <w:r>
        <w:rPr>
          <w:rFonts w:ascii="Castledown" w:hAnsi="Castledown"/>
          <w:sz w:val="26"/>
          <w:szCs w:val="26"/>
          <w:bdr w:val="none" w:sz="0" w:space="0" w:color="auto" w:frame="1"/>
          <w:lang w:eastAsia="en-GB"/>
        </w:rPr>
        <w:t xml:space="preserve">– </w:t>
      </w:r>
      <w:r w:rsidRPr="00FB5056">
        <w:rPr>
          <w:rFonts w:ascii="Castledown" w:hAnsi="Castledown"/>
          <w:sz w:val="26"/>
          <w:szCs w:val="26"/>
          <w:bdr w:val="none" w:sz="0" w:space="0" w:color="auto" w:frame="1"/>
          <w:lang w:eastAsia="en-GB"/>
        </w:rPr>
        <w:t>half treble</w:t>
      </w:r>
    </w:p>
    <w:p w14:paraId="21942E76" w14:textId="2C87F6BB" w:rsidR="00362848" w:rsidRPr="00FB5056" w:rsidRDefault="00362848" w:rsidP="00362848">
      <w:pPr>
        <w:rPr>
          <w:rFonts w:ascii="Castledown" w:hAnsi="Castledown"/>
          <w:sz w:val="26"/>
          <w:szCs w:val="26"/>
          <w:lang w:eastAsia="en-GB"/>
        </w:rPr>
      </w:pPr>
      <w:r>
        <w:rPr>
          <w:rFonts w:ascii="Castledown" w:hAnsi="Castledown"/>
          <w:sz w:val="26"/>
          <w:szCs w:val="26"/>
          <w:bdr w:val="none" w:sz="0" w:space="0" w:color="auto" w:frame="1"/>
          <w:lang w:eastAsia="en-GB"/>
        </w:rPr>
        <w:t>TRB</w:t>
      </w:r>
      <w:r w:rsidRPr="00FB5056">
        <w:rPr>
          <w:rFonts w:ascii="Castledown" w:hAnsi="Castledown"/>
          <w:sz w:val="26"/>
          <w:szCs w:val="26"/>
          <w:bdr w:val="none" w:sz="0" w:space="0" w:color="auto" w:frame="1"/>
          <w:lang w:eastAsia="en-GB"/>
        </w:rPr>
        <w:t xml:space="preserve"> </w:t>
      </w:r>
      <w:r>
        <w:rPr>
          <w:rFonts w:ascii="Castledown" w:hAnsi="Castledown"/>
          <w:sz w:val="26"/>
          <w:szCs w:val="26"/>
          <w:bdr w:val="none" w:sz="0" w:space="0" w:color="auto" w:frame="1"/>
          <w:lang w:eastAsia="en-GB"/>
        </w:rPr>
        <w:t xml:space="preserve">– </w:t>
      </w:r>
      <w:r w:rsidRPr="00FB5056">
        <w:rPr>
          <w:rFonts w:ascii="Castledown" w:hAnsi="Castledown"/>
          <w:sz w:val="26"/>
          <w:szCs w:val="26"/>
          <w:bdr w:val="none" w:sz="0" w:space="0" w:color="auto" w:frame="1"/>
          <w:lang w:eastAsia="en-GB"/>
        </w:rPr>
        <w:t>treble crochet</w:t>
      </w:r>
    </w:p>
    <w:p w14:paraId="4CC72B00" w14:textId="6560A4FC" w:rsidR="00362848" w:rsidRPr="00FB5056" w:rsidRDefault="00362848" w:rsidP="00362848">
      <w:pPr>
        <w:rPr>
          <w:rFonts w:ascii="Castledown" w:hAnsi="Castledown"/>
          <w:sz w:val="26"/>
          <w:szCs w:val="26"/>
          <w:lang w:eastAsia="en-GB"/>
        </w:rPr>
      </w:pPr>
      <w:r>
        <w:rPr>
          <w:rFonts w:ascii="Castledown" w:hAnsi="Castledown"/>
          <w:sz w:val="26"/>
          <w:szCs w:val="26"/>
          <w:bdr w:val="none" w:sz="0" w:space="0" w:color="auto" w:frame="1"/>
          <w:lang w:eastAsia="en-GB"/>
        </w:rPr>
        <w:t>DTRB</w:t>
      </w:r>
      <w:r w:rsidRPr="00FB5056">
        <w:rPr>
          <w:rFonts w:ascii="Castledown" w:hAnsi="Castledown"/>
          <w:sz w:val="26"/>
          <w:szCs w:val="26"/>
          <w:bdr w:val="none" w:sz="0" w:space="0" w:color="auto" w:frame="1"/>
          <w:lang w:eastAsia="en-GB"/>
        </w:rPr>
        <w:t xml:space="preserve"> </w:t>
      </w:r>
      <w:r>
        <w:rPr>
          <w:rFonts w:ascii="Castledown" w:hAnsi="Castledown"/>
          <w:sz w:val="26"/>
          <w:szCs w:val="26"/>
          <w:bdr w:val="none" w:sz="0" w:space="0" w:color="auto" w:frame="1"/>
          <w:lang w:eastAsia="en-GB"/>
        </w:rPr>
        <w:t xml:space="preserve">– </w:t>
      </w:r>
      <w:r w:rsidRPr="00FB5056">
        <w:rPr>
          <w:rFonts w:ascii="Castledown" w:hAnsi="Castledown"/>
          <w:sz w:val="26"/>
          <w:szCs w:val="26"/>
          <w:bdr w:val="none" w:sz="0" w:space="0" w:color="auto" w:frame="1"/>
          <w:lang w:eastAsia="en-GB"/>
        </w:rPr>
        <w:t>double treble</w:t>
      </w:r>
    </w:p>
    <w:p w14:paraId="0FC97971" w14:textId="7440D46D" w:rsidR="00362848" w:rsidRPr="00FB5056" w:rsidRDefault="00362848" w:rsidP="00362848">
      <w:pPr>
        <w:rPr>
          <w:rFonts w:ascii="Castledown" w:hAnsi="Castledown"/>
          <w:sz w:val="26"/>
          <w:szCs w:val="26"/>
          <w:lang w:eastAsia="en-GB"/>
        </w:rPr>
      </w:pPr>
      <w:r>
        <w:rPr>
          <w:rFonts w:ascii="Castledown" w:hAnsi="Castledown"/>
          <w:sz w:val="26"/>
          <w:szCs w:val="26"/>
          <w:bdr w:val="none" w:sz="0" w:space="0" w:color="auto" w:frame="1"/>
          <w:lang w:eastAsia="en-GB"/>
        </w:rPr>
        <w:t xml:space="preserve">SS – </w:t>
      </w:r>
      <w:r w:rsidRPr="00FB5056">
        <w:rPr>
          <w:rFonts w:ascii="Castledown" w:hAnsi="Castledown"/>
          <w:sz w:val="26"/>
          <w:szCs w:val="26"/>
          <w:bdr w:val="none" w:sz="0" w:space="0" w:color="auto" w:frame="1"/>
          <w:lang w:eastAsia="en-GB"/>
        </w:rPr>
        <w:t>slip stitch</w:t>
      </w:r>
    </w:p>
    <w:p w14:paraId="3F44A0BE" w14:textId="472A0A15" w:rsidR="00362848" w:rsidRPr="00FB5056" w:rsidRDefault="00362848" w:rsidP="00362848">
      <w:pPr>
        <w:rPr>
          <w:rFonts w:ascii="Castledown" w:hAnsi="Castledown"/>
          <w:sz w:val="26"/>
          <w:szCs w:val="26"/>
          <w:lang w:eastAsia="en-GB"/>
        </w:rPr>
      </w:pPr>
      <w:proofErr w:type="spellStart"/>
      <w:r w:rsidRPr="00FB5056">
        <w:rPr>
          <w:rFonts w:ascii="Castledown" w:hAnsi="Castledown"/>
          <w:sz w:val="26"/>
          <w:szCs w:val="26"/>
          <w:bdr w:val="none" w:sz="0" w:space="0" w:color="auto" w:frame="1"/>
          <w:lang w:eastAsia="en-GB"/>
        </w:rPr>
        <w:t>rnd</w:t>
      </w:r>
      <w:proofErr w:type="spellEnd"/>
      <w:r w:rsidRPr="00FB5056">
        <w:rPr>
          <w:rFonts w:ascii="Castledown" w:hAnsi="Castledown"/>
          <w:sz w:val="26"/>
          <w:szCs w:val="26"/>
          <w:bdr w:val="none" w:sz="0" w:space="0" w:color="auto" w:frame="1"/>
          <w:lang w:eastAsia="en-GB"/>
        </w:rPr>
        <w:t xml:space="preserve"> </w:t>
      </w:r>
      <w:r>
        <w:rPr>
          <w:rFonts w:ascii="Castledown" w:hAnsi="Castledown"/>
          <w:sz w:val="26"/>
          <w:szCs w:val="26"/>
          <w:bdr w:val="none" w:sz="0" w:space="0" w:color="auto" w:frame="1"/>
          <w:lang w:eastAsia="en-GB"/>
        </w:rPr>
        <w:t xml:space="preserve">– </w:t>
      </w:r>
      <w:r w:rsidRPr="00FB5056">
        <w:rPr>
          <w:rFonts w:ascii="Castledown" w:hAnsi="Castledown"/>
          <w:sz w:val="26"/>
          <w:szCs w:val="26"/>
          <w:bdr w:val="none" w:sz="0" w:space="0" w:color="auto" w:frame="1"/>
          <w:lang w:eastAsia="en-GB"/>
        </w:rPr>
        <w:t>round</w:t>
      </w:r>
    </w:p>
    <w:p w14:paraId="54B0059C" w14:textId="5E5CDB1A" w:rsidR="00362848" w:rsidRPr="00362848" w:rsidRDefault="00362848" w:rsidP="00362848">
      <w:pPr>
        <w:rPr>
          <w:rFonts w:ascii="Castledown" w:hAnsi="Castledown"/>
          <w:sz w:val="26"/>
          <w:szCs w:val="26"/>
          <w:lang w:eastAsia="en-GB"/>
        </w:rPr>
      </w:pPr>
      <w:proofErr w:type="spellStart"/>
      <w:r w:rsidRPr="00FB5056">
        <w:rPr>
          <w:rFonts w:ascii="Castledown" w:hAnsi="Castledown"/>
          <w:sz w:val="26"/>
          <w:szCs w:val="26"/>
          <w:bdr w:val="none" w:sz="0" w:space="0" w:color="auto" w:frame="1"/>
          <w:lang w:eastAsia="en-GB"/>
        </w:rPr>
        <w:t>st</w:t>
      </w:r>
      <w:proofErr w:type="spellEnd"/>
      <w:r w:rsidRPr="00FB5056">
        <w:rPr>
          <w:rFonts w:ascii="Castledown" w:hAnsi="Castledown"/>
          <w:sz w:val="26"/>
          <w:szCs w:val="26"/>
          <w:bdr w:val="none" w:sz="0" w:space="0" w:color="auto" w:frame="1"/>
          <w:lang w:eastAsia="en-GB"/>
        </w:rPr>
        <w:t>(s)</w:t>
      </w:r>
      <w:r>
        <w:rPr>
          <w:rFonts w:ascii="Castledown" w:hAnsi="Castledown"/>
          <w:sz w:val="26"/>
          <w:szCs w:val="26"/>
          <w:bdr w:val="none" w:sz="0" w:space="0" w:color="auto" w:frame="1"/>
          <w:lang w:eastAsia="en-GB"/>
        </w:rPr>
        <w:t xml:space="preserve"> –</w:t>
      </w:r>
      <w:r w:rsidRPr="00FB5056">
        <w:rPr>
          <w:rFonts w:ascii="Castledown" w:hAnsi="Castledown"/>
          <w:sz w:val="26"/>
          <w:szCs w:val="26"/>
          <w:bdr w:val="none" w:sz="0" w:space="0" w:color="auto" w:frame="1"/>
          <w:lang w:eastAsia="en-GB"/>
        </w:rPr>
        <w:t xml:space="preserve"> stitch(es)</w:t>
      </w:r>
    </w:p>
    <w:p w14:paraId="7BA2FE6F" w14:textId="025941D9" w:rsidR="00525B7E" w:rsidRPr="00270704" w:rsidRDefault="00525B7E" w:rsidP="00525B7E">
      <w:pPr>
        <w:rPr>
          <w:rFonts w:ascii="Castledown" w:hAnsi="Castledown"/>
          <w:b/>
          <w:bCs/>
          <w:sz w:val="26"/>
          <w:szCs w:val="28"/>
        </w:rPr>
      </w:pPr>
    </w:p>
    <w:p w14:paraId="3707D439" w14:textId="77777777" w:rsidR="00525B7E" w:rsidRPr="00270704" w:rsidRDefault="00525B7E" w:rsidP="00525B7E">
      <w:pPr>
        <w:rPr>
          <w:rFonts w:ascii="Castledown" w:hAnsi="Castledown"/>
          <w:b/>
          <w:bCs/>
          <w:sz w:val="26"/>
          <w:szCs w:val="28"/>
        </w:rPr>
      </w:pPr>
      <w:r>
        <w:rPr>
          <w:rFonts w:ascii="Castledown" w:hAnsi="Castledown"/>
          <w:b/>
          <w:bCs/>
          <w:sz w:val="26"/>
          <w:szCs w:val="28"/>
        </w:rPr>
        <w:t>Materials and Tools:</w:t>
      </w:r>
    </w:p>
    <w:p w14:paraId="4909A74B" w14:textId="2F6CB21C" w:rsidR="00525B7E" w:rsidRDefault="00525B7E" w:rsidP="00525B7E">
      <w:pPr>
        <w:rPr>
          <w:rFonts w:ascii="Castledown" w:hAnsi="Castledown" w:cs="Calibri"/>
          <w:sz w:val="26"/>
          <w:szCs w:val="28"/>
        </w:rPr>
      </w:pPr>
      <w:r>
        <w:rPr>
          <w:rFonts w:ascii="Castledown" w:hAnsi="Castledown" w:cs="Calibri"/>
          <w:sz w:val="26"/>
          <w:szCs w:val="28"/>
        </w:rPr>
        <w:t xml:space="preserve">Aran Yarn (any colour </w:t>
      </w:r>
      <w:proofErr w:type="gramStart"/>
      <w:r>
        <w:rPr>
          <w:rFonts w:ascii="Castledown" w:hAnsi="Castledown" w:cs="Calibri"/>
          <w:sz w:val="26"/>
          <w:szCs w:val="28"/>
        </w:rPr>
        <w:t>as long as</w:t>
      </w:r>
      <w:proofErr w:type="gramEnd"/>
      <w:r>
        <w:rPr>
          <w:rFonts w:ascii="Castledown" w:hAnsi="Castledown" w:cs="Calibri"/>
          <w:sz w:val="26"/>
          <w:szCs w:val="28"/>
        </w:rPr>
        <w:t xml:space="preserve"> does not come apart) </w:t>
      </w:r>
    </w:p>
    <w:p w14:paraId="3DBD9152" w14:textId="4FE60C98" w:rsidR="00525B7E" w:rsidRDefault="00525B7E" w:rsidP="00525B7E">
      <w:pPr>
        <w:rPr>
          <w:rFonts w:ascii="Castledown" w:hAnsi="Castledown" w:cs="Calibri"/>
          <w:sz w:val="26"/>
          <w:szCs w:val="28"/>
        </w:rPr>
      </w:pPr>
      <w:r>
        <w:rPr>
          <w:rFonts w:ascii="Castledown" w:hAnsi="Castledown" w:cs="Calibri"/>
          <w:sz w:val="26"/>
          <w:szCs w:val="28"/>
        </w:rPr>
        <w:t>8mm</w:t>
      </w:r>
      <w:r w:rsidR="00362848">
        <w:rPr>
          <w:rFonts w:ascii="Castledown" w:hAnsi="Castledown" w:cs="Calibri"/>
          <w:sz w:val="26"/>
          <w:szCs w:val="28"/>
        </w:rPr>
        <w:t xml:space="preserve"> hook</w:t>
      </w:r>
      <w:r>
        <w:rPr>
          <w:rFonts w:ascii="Castledown" w:hAnsi="Castledown" w:cs="Calibri"/>
          <w:sz w:val="26"/>
          <w:szCs w:val="28"/>
        </w:rPr>
        <w:t xml:space="preserve"> (or size required for tension)</w:t>
      </w:r>
    </w:p>
    <w:p w14:paraId="65DD3C9D" w14:textId="0AA3F74C" w:rsidR="00362848" w:rsidRDefault="00362848" w:rsidP="00525B7E">
      <w:pPr>
        <w:rPr>
          <w:rFonts w:ascii="Castledown" w:hAnsi="Castledown" w:cs="Calibri"/>
          <w:sz w:val="26"/>
          <w:szCs w:val="28"/>
        </w:rPr>
      </w:pPr>
      <w:r>
        <w:rPr>
          <w:rFonts w:ascii="Castledown" w:hAnsi="Castledown" w:cs="Calibri"/>
          <w:sz w:val="26"/>
          <w:szCs w:val="28"/>
        </w:rPr>
        <w:lastRenderedPageBreak/>
        <w:t>6mm hook</w:t>
      </w:r>
    </w:p>
    <w:p w14:paraId="147A574A" w14:textId="77777777" w:rsidR="00525B7E" w:rsidRDefault="00525B7E" w:rsidP="00525B7E">
      <w:pPr>
        <w:rPr>
          <w:rFonts w:ascii="Castledown" w:hAnsi="Castledown"/>
          <w:sz w:val="26"/>
          <w:szCs w:val="28"/>
        </w:rPr>
      </w:pPr>
      <w:r w:rsidRPr="00270704">
        <w:rPr>
          <w:rFonts w:ascii="Castledown" w:hAnsi="Castledown"/>
          <w:sz w:val="26"/>
          <w:szCs w:val="28"/>
        </w:rPr>
        <w:t>Embellishments (e.g. buttons, ribbon, plaits, crocheted flowers, crocheted buttons – things that can be ‘twiddled’ and won’t break or come apart! Please avoid using ‘hairy’ wool that can come apart if tugged)</w:t>
      </w:r>
    </w:p>
    <w:p w14:paraId="7F1798D9" w14:textId="77777777" w:rsidR="00362848" w:rsidRDefault="00362848" w:rsidP="00525B7E">
      <w:pPr>
        <w:rPr>
          <w:rFonts w:ascii="Castledown" w:hAnsi="Castledown"/>
          <w:sz w:val="26"/>
          <w:szCs w:val="28"/>
        </w:rPr>
      </w:pPr>
    </w:p>
    <w:p w14:paraId="5A334715" w14:textId="1B476ABA" w:rsidR="00362848" w:rsidRPr="00362848" w:rsidRDefault="00362848" w:rsidP="00525B7E">
      <w:pPr>
        <w:rPr>
          <w:rFonts w:ascii="Castledown" w:hAnsi="Castledown"/>
          <w:b/>
          <w:bCs/>
          <w:sz w:val="26"/>
          <w:szCs w:val="28"/>
        </w:rPr>
      </w:pPr>
      <w:r w:rsidRPr="00362848">
        <w:rPr>
          <w:rFonts w:ascii="Castledown" w:hAnsi="Castledown"/>
          <w:b/>
          <w:bCs/>
          <w:sz w:val="26"/>
          <w:szCs w:val="28"/>
        </w:rPr>
        <w:t>Instructions:</w:t>
      </w:r>
    </w:p>
    <w:p w14:paraId="6EC8E823" w14:textId="72854870" w:rsidR="00362848" w:rsidRDefault="00362848" w:rsidP="00525B7E">
      <w:pPr>
        <w:rPr>
          <w:rFonts w:ascii="Castledown" w:hAnsi="Castledown"/>
          <w:sz w:val="26"/>
          <w:szCs w:val="28"/>
        </w:rPr>
      </w:pPr>
      <w:r>
        <w:rPr>
          <w:rFonts w:ascii="Castledown" w:hAnsi="Castledown"/>
          <w:sz w:val="26"/>
          <w:szCs w:val="28"/>
        </w:rPr>
        <w:t xml:space="preserve">The muff is crocheted in two layers, which gives extra warmth. Each layer is worked in the round and in a spiral, so please do not join rounds unless instructed to do so. </w:t>
      </w:r>
    </w:p>
    <w:p w14:paraId="0C867D12" w14:textId="6DB1F643" w:rsidR="00362848" w:rsidRPr="00D044E6" w:rsidRDefault="00362848" w:rsidP="00525B7E">
      <w:pPr>
        <w:rPr>
          <w:rFonts w:ascii="Castledown" w:hAnsi="Castledown"/>
          <w:b/>
          <w:bCs/>
          <w:sz w:val="26"/>
          <w:szCs w:val="28"/>
        </w:rPr>
      </w:pPr>
      <w:r w:rsidRPr="00D044E6">
        <w:rPr>
          <w:rFonts w:ascii="Castledown" w:hAnsi="Castledown"/>
          <w:b/>
          <w:bCs/>
          <w:sz w:val="26"/>
          <w:szCs w:val="28"/>
        </w:rPr>
        <w:t>Inner/Outer Sleeve: (make 2)</w:t>
      </w:r>
    </w:p>
    <w:p w14:paraId="6757FC14" w14:textId="54AEE408" w:rsidR="00362848" w:rsidRDefault="00362848" w:rsidP="00525B7E">
      <w:pPr>
        <w:rPr>
          <w:rFonts w:ascii="Castledown" w:hAnsi="Castledown"/>
          <w:sz w:val="26"/>
          <w:szCs w:val="28"/>
        </w:rPr>
      </w:pPr>
      <w:r>
        <w:rPr>
          <w:rFonts w:ascii="Castledown" w:hAnsi="Castledown"/>
          <w:sz w:val="26"/>
          <w:szCs w:val="28"/>
        </w:rPr>
        <w:t xml:space="preserve">Chain 36 (40). Taking care not to twist the chain slip stitch into furthest chain from hook to make a ring. </w:t>
      </w:r>
    </w:p>
    <w:p w14:paraId="3BD09B26" w14:textId="28C76BE2" w:rsidR="00362848" w:rsidRDefault="00362848" w:rsidP="00525B7E">
      <w:pPr>
        <w:rPr>
          <w:rFonts w:ascii="Castledown" w:hAnsi="Castledown"/>
          <w:sz w:val="26"/>
          <w:szCs w:val="28"/>
        </w:rPr>
      </w:pPr>
      <w:proofErr w:type="spellStart"/>
      <w:r>
        <w:rPr>
          <w:rFonts w:ascii="Castledown" w:hAnsi="Castledown"/>
          <w:sz w:val="26"/>
          <w:szCs w:val="28"/>
        </w:rPr>
        <w:t>Rnd</w:t>
      </w:r>
      <w:proofErr w:type="spellEnd"/>
      <w:r>
        <w:rPr>
          <w:rFonts w:ascii="Castledown" w:hAnsi="Castledown"/>
          <w:sz w:val="26"/>
          <w:szCs w:val="28"/>
        </w:rPr>
        <w:t xml:space="preserve"> 1 (RS): Ch 1 (does not count as first stitch), 1 HTRB in same Ch, 1 HTRB in each Ch to end of </w:t>
      </w:r>
      <w:proofErr w:type="spellStart"/>
      <w:r>
        <w:rPr>
          <w:rFonts w:ascii="Castledown" w:hAnsi="Castledown"/>
          <w:sz w:val="26"/>
          <w:szCs w:val="28"/>
        </w:rPr>
        <w:t>rnd</w:t>
      </w:r>
      <w:proofErr w:type="spellEnd"/>
      <w:r>
        <w:rPr>
          <w:rFonts w:ascii="Castledown" w:hAnsi="Castledown"/>
          <w:sz w:val="26"/>
          <w:szCs w:val="28"/>
        </w:rPr>
        <w:t xml:space="preserve">, place marker if using, 36 (40) </w:t>
      </w:r>
      <w:proofErr w:type="spellStart"/>
      <w:r>
        <w:rPr>
          <w:rFonts w:ascii="Castledown" w:hAnsi="Castledown"/>
          <w:sz w:val="26"/>
          <w:szCs w:val="28"/>
        </w:rPr>
        <w:t>sts</w:t>
      </w:r>
      <w:proofErr w:type="spellEnd"/>
      <w:r>
        <w:rPr>
          <w:rFonts w:ascii="Castledown" w:hAnsi="Castledown"/>
          <w:sz w:val="26"/>
          <w:szCs w:val="28"/>
        </w:rPr>
        <w:t xml:space="preserve">. </w:t>
      </w:r>
    </w:p>
    <w:p w14:paraId="788D2AC7" w14:textId="4C4160F3" w:rsidR="00362848" w:rsidRDefault="00362848" w:rsidP="00525B7E">
      <w:pPr>
        <w:rPr>
          <w:rFonts w:ascii="Castledown" w:hAnsi="Castledown"/>
          <w:sz w:val="26"/>
          <w:szCs w:val="28"/>
        </w:rPr>
      </w:pPr>
      <w:proofErr w:type="spellStart"/>
      <w:r>
        <w:rPr>
          <w:rFonts w:ascii="Castledown" w:hAnsi="Castledown"/>
          <w:sz w:val="26"/>
          <w:szCs w:val="28"/>
        </w:rPr>
        <w:t>Rnd</w:t>
      </w:r>
      <w:proofErr w:type="spellEnd"/>
      <w:r>
        <w:rPr>
          <w:rFonts w:ascii="Castledown" w:hAnsi="Castledown"/>
          <w:sz w:val="26"/>
          <w:szCs w:val="28"/>
        </w:rPr>
        <w:t xml:space="preserve"> 2: 1 HTRB in each </w:t>
      </w:r>
      <w:proofErr w:type="spellStart"/>
      <w:r>
        <w:rPr>
          <w:rFonts w:ascii="Castledown" w:hAnsi="Castledown"/>
          <w:sz w:val="26"/>
          <w:szCs w:val="28"/>
        </w:rPr>
        <w:t>st</w:t>
      </w:r>
      <w:proofErr w:type="spellEnd"/>
      <w:r>
        <w:rPr>
          <w:rFonts w:ascii="Castledown" w:hAnsi="Castledown"/>
          <w:sz w:val="26"/>
          <w:szCs w:val="28"/>
        </w:rPr>
        <w:t xml:space="preserve"> to end, move marker to denote new end of </w:t>
      </w:r>
      <w:proofErr w:type="spellStart"/>
      <w:r>
        <w:rPr>
          <w:rFonts w:ascii="Castledown" w:hAnsi="Castledown"/>
          <w:sz w:val="26"/>
          <w:szCs w:val="28"/>
        </w:rPr>
        <w:t>rnd</w:t>
      </w:r>
      <w:proofErr w:type="spellEnd"/>
      <w:r>
        <w:rPr>
          <w:rFonts w:ascii="Castledown" w:hAnsi="Castledown"/>
          <w:sz w:val="26"/>
          <w:szCs w:val="28"/>
        </w:rPr>
        <w:t xml:space="preserve">, 36 (40) </w:t>
      </w:r>
      <w:proofErr w:type="spellStart"/>
      <w:r>
        <w:rPr>
          <w:rFonts w:ascii="Castledown" w:hAnsi="Castledown"/>
          <w:sz w:val="26"/>
          <w:szCs w:val="28"/>
        </w:rPr>
        <w:t>sts</w:t>
      </w:r>
      <w:proofErr w:type="spellEnd"/>
      <w:r>
        <w:rPr>
          <w:rFonts w:ascii="Castledown" w:hAnsi="Castledown"/>
          <w:sz w:val="26"/>
          <w:szCs w:val="28"/>
        </w:rPr>
        <w:t>.</w:t>
      </w:r>
    </w:p>
    <w:p w14:paraId="103D7952" w14:textId="54D2D1E4" w:rsidR="00362848" w:rsidRDefault="00362848" w:rsidP="00525B7E">
      <w:pPr>
        <w:rPr>
          <w:rFonts w:ascii="Castledown" w:hAnsi="Castledown"/>
          <w:sz w:val="26"/>
          <w:szCs w:val="28"/>
        </w:rPr>
      </w:pPr>
      <w:proofErr w:type="spellStart"/>
      <w:r>
        <w:rPr>
          <w:rFonts w:ascii="Castledown" w:hAnsi="Castledown"/>
          <w:sz w:val="26"/>
          <w:szCs w:val="28"/>
        </w:rPr>
        <w:t>Rnds</w:t>
      </w:r>
      <w:proofErr w:type="spellEnd"/>
      <w:r>
        <w:rPr>
          <w:rFonts w:ascii="Castledown" w:hAnsi="Castledown"/>
          <w:sz w:val="26"/>
          <w:szCs w:val="28"/>
        </w:rPr>
        <w:t xml:space="preserve"> 3-21: Repeat </w:t>
      </w:r>
      <w:proofErr w:type="spellStart"/>
      <w:r>
        <w:rPr>
          <w:rFonts w:ascii="Castledown" w:hAnsi="Castledown"/>
          <w:sz w:val="26"/>
          <w:szCs w:val="28"/>
        </w:rPr>
        <w:t>rnd</w:t>
      </w:r>
      <w:proofErr w:type="spellEnd"/>
      <w:r>
        <w:rPr>
          <w:rFonts w:ascii="Castledown" w:hAnsi="Castledown"/>
          <w:sz w:val="26"/>
          <w:szCs w:val="28"/>
        </w:rPr>
        <w:t xml:space="preserve"> 2.</w:t>
      </w:r>
    </w:p>
    <w:p w14:paraId="25EA7929" w14:textId="1CB4C0CD" w:rsidR="00362848" w:rsidRDefault="00362848" w:rsidP="00525B7E">
      <w:pPr>
        <w:rPr>
          <w:rFonts w:ascii="Castledown" w:hAnsi="Castledown"/>
          <w:sz w:val="26"/>
          <w:szCs w:val="28"/>
        </w:rPr>
      </w:pPr>
      <w:proofErr w:type="spellStart"/>
      <w:r>
        <w:rPr>
          <w:rFonts w:ascii="Castledown" w:hAnsi="Castledown"/>
          <w:sz w:val="26"/>
          <w:szCs w:val="28"/>
        </w:rPr>
        <w:t>Rnd</w:t>
      </w:r>
      <w:proofErr w:type="spellEnd"/>
      <w:r>
        <w:rPr>
          <w:rFonts w:ascii="Castledown" w:hAnsi="Castledown"/>
          <w:sz w:val="26"/>
          <w:szCs w:val="28"/>
        </w:rPr>
        <w:t xml:space="preserve"> 22: 1 HRTB in each </w:t>
      </w:r>
      <w:proofErr w:type="spellStart"/>
      <w:r>
        <w:rPr>
          <w:rFonts w:ascii="Castledown" w:hAnsi="Castledown"/>
          <w:sz w:val="26"/>
          <w:szCs w:val="28"/>
        </w:rPr>
        <w:t>st</w:t>
      </w:r>
      <w:proofErr w:type="spellEnd"/>
      <w:r>
        <w:rPr>
          <w:rFonts w:ascii="Castledown" w:hAnsi="Castledown"/>
          <w:sz w:val="26"/>
          <w:szCs w:val="28"/>
        </w:rPr>
        <w:t xml:space="preserve"> until 1 </w:t>
      </w:r>
      <w:proofErr w:type="spellStart"/>
      <w:r>
        <w:rPr>
          <w:rFonts w:ascii="Castledown" w:hAnsi="Castledown"/>
          <w:sz w:val="26"/>
          <w:szCs w:val="28"/>
        </w:rPr>
        <w:t>st</w:t>
      </w:r>
      <w:proofErr w:type="spellEnd"/>
      <w:r>
        <w:rPr>
          <w:rFonts w:ascii="Castledown" w:hAnsi="Castledown"/>
          <w:sz w:val="26"/>
          <w:szCs w:val="28"/>
        </w:rPr>
        <w:t xml:space="preserve"> remains, 1 Dc in next </w:t>
      </w:r>
      <w:proofErr w:type="spellStart"/>
      <w:r>
        <w:rPr>
          <w:rFonts w:ascii="Castledown" w:hAnsi="Castledown"/>
          <w:sz w:val="26"/>
          <w:szCs w:val="28"/>
        </w:rPr>
        <w:t>st</w:t>
      </w:r>
      <w:proofErr w:type="spellEnd"/>
      <w:r>
        <w:rPr>
          <w:rFonts w:ascii="Castledown" w:hAnsi="Castledown"/>
          <w:sz w:val="26"/>
          <w:szCs w:val="28"/>
        </w:rPr>
        <w:t xml:space="preserve">, SS in next </w:t>
      </w:r>
      <w:proofErr w:type="spellStart"/>
      <w:r>
        <w:rPr>
          <w:rFonts w:ascii="Castledown" w:hAnsi="Castledown"/>
          <w:sz w:val="26"/>
          <w:szCs w:val="28"/>
        </w:rPr>
        <w:t>st.</w:t>
      </w:r>
      <w:proofErr w:type="spellEnd"/>
    </w:p>
    <w:p w14:paraId="36B86AB4" w14:textId="7EC08A60" w:rsidR="00362848" w:rsidRDefault="00362848" w:rsidP="00525B7E">
      <w:pPr>
        <w:rPr>
          <w:rFonts w:ascii="Castledown" w:hAnsi="Castledown"/>
          <w:sz w:val="26"/>
          <w:szCs w:val="28"/>
        </w:rPr>
      </w:pPr>
      <w:r>
        <w:rPr>
          <w:rFonts w:ascii="Castledown" w:hAnsi="Castledown"/>
          <w:sz w:val="26"/>
          <w:szCs w:val="28"/>
        </w:rPr>
        <w:t xml:space="preserve">Fasten off and break yarn leaving a long tail (at least 2 metres) for finishing off. </w:t>
      </w:r>
    </w:p>
    <w:p w14:paraId="11409466" w14:textId="14EA620F" w:rsidR="00362848" w:rsidRPr="00D044E6" w:rsidRDefault="00362848" w:rsidP="00525B7E">
      <w:pPr>
        <w:rPr>
          <w:rFonts w:ascii="Castledown" w:hAnsi="Castledown"/>
          <w:b/>
          <w:bCs/>
          <w:sz w:val="26"/>
          <w:szCs w:val="28"/>
        </w:rPr>
      </w:pPr>
      <w:r w:rsidRPr="00D044E6">
        <w:rPr>
          <w:rFonts w:ascii="Castledown" w:hAnsi="Castledown"/>
          <w:b/>
          <w:bCs/>
          <w:sz w:val="26"/>
          <w:szCs w:val="28"/>
        </w:rPr>
        <w:t>Decorate inner and outer sleeve:</w:t>
      </w:r>
    </w:p>
    <w:p w14:paraId="23871BAD" w14:textId="21D9DBC4" w:rsidR="00362848" w:rsidRDefault="00362848" w:rsidP="00362848">
      <w:pPr>
        <w:rPr>
          <w:rFonts w:ascii="Castledown" w:hAnsi="Castledown"/>
          <w:sz w:val="26"/>
          <w:szCs w:val="28"/>
        </w:rPr>
      </w:pPr>
      <w:r w:rsidRPr="00270704">
        <w:rPr>
          <w:rFonts w:ascii="Castledown" w:hAnsi="Castledown"/>
          <w:sz w:val="26"/>
          <w:szCs w:val="28"/>
        </w:rPr>
        <w:t>Embellish</w:t>
      </w:r>
      <w:r>
        <w:rPr>
          <w:rFonts w:ascii="Castledown" w:hAnsi="Castledown"/>
          <w:sz w:val="26"/>
          <w:szCs w:val="28"/>
        </w:rPr>
        <w:t xml:space="preserve"> each sleeve</w:t>
      </w:r>
      <w:r w:rsidRPr="00270704">
        <w:rPr>
          <w:rFonts w:ascii="Castledown" w:hAnsi="Castledown"/>
          <w:sz w:val="26"/>
          <w:szCs w:val="28"/>
        </w:rPr>
        <w:t xml:space="preserve"> (e.g. buttons, ribbon, plaits, crocheted flowers, crocheted buttons – things that can be ‘twiddled’ and won’t break or come apart! Please avoid using ‘hairy’ wool that can come apart if tugged)</w:t>
      </w:r>
    </w:p>
    <w:p w14:paraId="0C804C37" w14:textId="474D4792" w:rsidR="00362848" w:rsidRPr="00D044E6" w:rsidRDefault="00362848" w:rsidP="00362848">
      <w:pPr>
        <w:rPr>
          <w:rFonts w:ascii="Castledown" w:hAnsi="Castledown"/>
          <w:b/>
          <w:bCs/>
          <w:sz w:val="26"/>
          <w:szCs w:val="28"/>
        </w:rPr>
      </w:pPr>
      <w:r w:rsidRPr="00D044E6">
        <w:rPr>
          <w:rFonts w:ascii="Castledown" w:hAnsi="Castledown"/>
          <w:b/>
          <w:bCs/>
          <w:sz w:val="26"/>
          <w:szCs w:val="28"/>
        </w:rPr>
        <w:t xml:space="preserve">Button tab: </w:t>
      </w:r>
    </w:p>
    <w:p w14:paraId="1FED5803" w14:textId="51067F10" w:rsidR="00362848" w:rsidRDefault="00362848" w:rsidP="00362848">
      <w:pPr>
        <w:rPr>
          <w:rFonts w:ascii="Castledown" w:hAnsi="Castledown"/>
          <w:sz w:val="26"/>
          <w:szCs w:val="28"/>
        </w:rPr>
      </w:pPr>
      <w:r>
        <w:rPr>
          <w:rFonts w:ascii="Castledown" w:hAnsi="Castledown"/>
          <w:sz w:val="26"/>
          <w:szCs w:val="28"/>
        </w:rPr>
        <w:t xml:space="preserve">With 6mm hook </w:t>
      </w:r>
      <w:r w:rsidR="00D044E6">
        <w:rPr>
          <w:rFonts w:ascii="Castledown" w:hAnsi="Castledown"/>
          <w:sz w:val="26"/>
          <w:szCs w:val="28"/>
        </w:rPr>
        <w:t>Ch 4.</w:t>
      </w:r>
    </w:p>
    <w:p w14:paraId="5E2E4F1B" w14:textId="14E83F0E" w:rsidR="00D044E6" w:rsidRDefault="00D044E6" w:rsidP="00362848">
      <w:pPr>
        <w:rPr>
          <w:rFonts w:ascii="Castledown" w:hAnsi="Castledown"/>
          <w:sz w:val="26"/>
          <w:szCs w:val="28"/>
        </w:rPr>
      </w:pPr>
      <w:r>
        <w:rPr>
          <w:rFonts w:ascii="Castledown" w:hAnsi="Castledown"/>
          <w:sz w:val="26"/>
          <w:szCs w:val="28"/>
        </w:rPr>
        <w:t>Row 1: 1 Dc in 2</w:t>
      </w:r>
      <w:r w:rsidRPr="00D044E6">
        <w:rPr>
          <w:rFonts w:ascii="Castledown" w:hAnsi="Castledown"/>
          <w:sz w:val="26"/>
          <w:szCs w:val="28"/>
          <w:vertAlign w:val="superscript"/>
        </w:rPr>
        <w:t>nd</w:t>
      </w:r>
      <w:r>
        <w:rPr>
          <w:rFonts w:ascii="Castledown" w:hAnsi="Castledown"/>
          <w:sz w:val="26"/>
          <w:szCs w:val="28"/>
        </w:rPr>
        <w:t xml:space="preserve"> Ch from hook, 1 Dc in each of next 2 Ch, turn, 3 </w:t>
      </w:r>
      <w:proofErr w:type="spellStart"/>
      <w:r>
        <w:rPr>
          <w:rFonts w:ascii="Castledown" w:hAnsi="Castledown"/>
          <w:sz w:val="26"/>
          <w:szCs w:val="28"/>
        </w:rPr>
        <w:t>sts</w:t>
      </w:r>
      <w:proofErr w:type="spellEnd"/>
      <w:r>
        <w:rPr>
          <w:rFonts w:ascii="Castledown" w:hAnsi="Castledown"/>
          <w:sz w:val="26"/>
          <w:szCs w:val="28"/>
        </w:rPr>
        <w:t>.</w:t>
      </w:r>
    </w:p>
    <w:p w14:paraId="03FD351C" w14:textId="155A54A2" w:rsidR="00D044E6" w:rsidRDefault="00D044E6" w:rsidP="00362848">
      <w:pPr>
        <w:rPr>
          <w:rFonts w:ascii="Castledown" w:hAnsi="Castledown"/>
          <w:sz w:val="26"/>
          <w:szCs w:val="28"/>
        </w:rPr>
      </w:pPr>
      <w:r>
        <w:rPr>
          <w:rFonts w:ascii="Castledown" w:hAnsi="Castledown"/>
          <w:sz w:val="26"/>
          <w:szCs w:val="28"/>
        </w:rPr>
        <w:t xml:space="preserve">Row 2-6: Ch 1 (does not count as first </w:t>
      </w:r>
      <w:proofErr w:type="spellStart"/>
      <w:r>
        <w:rPr>
          <w:rFonts w:ascii="Castledown" w:hAnsi="Castledown"/>
          <w:sz w:val="26"/>
          <w:szCs w:val="28"/>
        </w:rPr>
        <w:t>st</w:t>
      </w:r>
      <w:proofErr w:type="spellEnd"/>
      <w:r>
        <w:rPr>
          <w:rFonts w:ascii="Castledown" w:hAnsi="Castledown"/>
          <w:sz w:val="26"/>
          <w:szCs w:val="28"/>
        </w:rPr>
        <w:t xml:space="preserve">), 1 Dc in each </w:t>
      </w:r>
      <w:proofErr w:type="spellStart"/>
      <w:r>
        <w:rPr>
          <w:rFonts w:ascii="Castledown" w:hAnsi="Castledown"/>
          <w:sz w:val="26"/>
          <w:szCs w:val="28"/>
        </w:rPr>
        <w:t>st</w:t>
      </w:r>
      <w:proofErr w:type="spellEnd"/>
      <w:r>
        <w:rPr>
          <w:rFonts w:ascii="Castledown" w:hAnsi="Castledown"/>
          <w:sz w:val="26"/>
          <w:szCs w:val="28"/>
        </w:rPr>
        <w:t xml:space="preserve"> to end, turn. </w:t>
      </w:r>
    </w:p>
    <w:p w14:paraId="13BF77C3" w14:textId="74508BCC" w:rsidR="00D044E6" w:rsidRDefault="00D044E6" w:rsidP="00362848">
      <w:pPr>
        <w:rPr>
          <w:rFonts w:ascii="Castledown" w:hAnsi="Castledown"/>
          <w:sz w:val="26"/>
          <w:szCs w:val="28"/>
        </w:rPr>
      </w:pPr>
      <w:r>
        <w:rPr>
          <w:rFonts w:ascii="Castledown" w:hAnsi="Castledown"/>
          <w:sz w:val="26"/>
          <w:szCs w:val="28"/>
        </w:rPr>
        <w:t xml:space="preserve">Row 7: Ch 1 (does not count as first </w:t>
      </w:r>
      <w:proofErr w:type="spellStart"/>
      <w:r>
        <w:rPr>
          <w:rFonts w:ascii="Castledown" w:hAnsi="Castledown"/>
          <w:sz w:val="26"/>
          <w:szCs w:val="28"/>
        </w:rPr>
        <w:t>st</w:t>
      </w:r>
      <w:proofErr w:type="spellEnd"/>
      <w:r>
        <w:rPr>
          <w:rFonts w:ascii="Castledown" w:hAnsi="Castledown"/>
          <w:sz w:val="26"/>
          <w:szCs w:val="28"/>
        </w:rPr>
        <w:t xml:space="preserve">), 1 Dc in next </w:t>
      </w:r>
      <w:proofErr w:type="spellStart"/>
      <w:r>
        <w:rPr>
          <w:rFonts w:ascii="Castledown" w:hAnsi="Castledown"/>
          <w:sz w:val="26"/>
          <w:szCs w:val="28"/>
        </w:rPr>
        <w:t>st</w:t>
      </w:r>
      <w:proofErr w:type="spellEnd"/>
      <w:r>
        <w:rPr>
          <w:rFonts w:ascii="Castledown" w:hAnsi="Castledown"/>
          <w:sz w:val="26"/>
          <w:szCs w:val="28"/>
        </w:rPr>
        <w:t xml:space="preserve">, 1 Dc in chain space, 1 Dc in last </w:t>
      </w:r>
      <w:proofErr w:type="spellStart"/>
      <w:r>
        <w:rPr>
          <w:rFonts w:ascii="Castledown" w:hAnsi="Castledown"/>
          <w:sz w:val="26"/>
          <w:szCs w:val="28"/>
        </w:rPr>
        <w:t>st.</w:t>
      </w:r>
      <w:proofErr w:type="spellEnd"/>
      <w:r>
        <w:rPr>
          <w:rFonts w:ascii="Castledown" w:hAnsi="Castledown"/>
          <w:sz w:val="26"/>
          <w:szCs w:val="28"/>
        </w:rPr>
        <w:t xml:space="preserve"> Fasten off and weave in finishing tail.</w:t>
      </w:r>
    </w:p>
    <w:p w14:paraId="6CAF2743" w14:textId="454FF0C2" w:rsidR="00D044E6" w:rsidRDefault="00D044E6" w:rsidP="00362848">
      <w:pPr>
        <w:rPr>
          <w:rFonts w:ascii="Castledown" w:hAnsi="Castledown"/>
          <w:sz w:val="26"/>
          <w:szCs w:val="28"/>
        </w:rPr>
      </w:pPr>
      <w:r>
        <w:rPr>
          <w:rFonts w:ascii="Castledown" w:hAnsi="Castledown"/>
          <w:sz w:val="26"/>
          <w:szCs w:val="28"/>
        </w:rPr>
        <w:t xml:space="preserve">Use starting tail to stitch tab in place on muff and sew a button on top. </w:t>
      </w:r>
    </w:p>
    <w:p w14:paraId="34A50633" w14:textId="5C97883C" w:rsidR="00D044E6" w:rsidRDefault="00D044E6" w:rsidP="00362848">
      <w:pPr>
        <w:rPr>
          <w:rFonts w:ascii="Castledown" w:hAnsi="Castledown"/>
          <w:sz w:val="26"/>
          <w:szCs w:val="28"/>
        </w:rPr>
      </w:pPr>
      <w:r>
        <w:rPr>
          <w:rFonts w:ascii="Castledown" w:hAnsi="Castledown"/>
          <w:sz w:val="26"/>
          <w:szCs w:val="28"/>
        </w:rPr>
        <w:t>Join inner and outer sleeves:</w:t>
      </w:r>
    </w:p>
    <w:p w14:paraId="3B93B40D" w14:textId="3CE09189" w:rsidR="00D044E6" w:rsidRDefault="00D044E6" w:rsidP="00362848">
      <w:pPr>
        <w:rPr>
          <w:rFonts w:ascii="Castledown" w:hAnsi="Castledown"/>
          <w:sz w:val="26"/>
          <w:szCs w:val="28"/>
        </w:rPr>
      </w:pPr>
      <w:r>
        <w:rPr>
          <w:rFonts w:ascii="Castledown" w:hAnsi="Castledown"/>
          <w:sz w:val="26"/>
          <w:szCs w:val="28"/>
        </w:rPr>
        <w:lastRenderedPageBreak/>
        <w:t xml:space="preserve">Turn the inner sleeve inside-out and slip it inside the outer sleeve. Make sure that you have one long yarn tail at either open end. Using 8mm hook and long yarn tail join the inner and outer sleeve together by working a round of Dc, working into the starting chain of one later and the final round of the other. Do this at each end to form a double-layered tube. </w:t>
      </w:r>
    </w:p>
    <w:p w14:paraId="303491EA" w14:textId="7EBFDD0E" w:rsidR="00D044E6" w:rsidRDefault="00D044E6" w:rsidP="00362848">
      <w:pPr>
        <w:rPr>
          <w:rFonts w:ascii="Castledown" w:hAnsi="Castledown"/>
          <w:sz w:val="26"/>
          <w:szCs w:val="28"/>
        </w:rPr>
      </w:pPr>
      <w:r>
        <w:rPr>
          <w:rFonts w:ascii="Castledown" w:hAnsi="Castledown"/>
          <w:sz w:val="26"/>
          <w:szCs w:val="28"/>
        </w:rPr>
        <w:t xml:space="preserve">Weave in all ends. </w:t>
      </w:r>
    </w:p>
    <w:p w14:paraId="34165F76" w14:textId="77777777" w:rsidR="00FB6D81" w:rsidRDefault="00FB6D81" w:rsidP="00FB6D81">
      <w:pPr>
        <w:rPr>
          <w:rFonts w:ascii="Castledown" w:hAnsi="Castledown"/>
          <w:sz w:val="26"/>
          <w:szCs w:val="28"/>
        </w:rPr>
      </w:pPr>
      <w:r w:rsidRPr="00270704">
        <w:rPr>
          <w:rFonts w:ascii="Castledown" w:hAnsi="Castledown"/>
          <w:sz w:val="26"/>
          <w:szCs w:val="28"/>
        </w:rPr>
        <w:t>Please check there are no loose threads and make sure that all the embellishments are sewn on tight so they cannot be pulled off – bear in mind that the pulling/twisting strength of an agitated patient may be stronger than you think!  If in doubt, add a few more stitches to make things extra secure.</w:t>
      </w:r>
    </w:p>
    <w:p w14:paraId="56902ADC" w14:textId="77777777" w:rsidR="00B47C91" w:rsidRDefault="00B47C91" w:rsidP="00FB6D81">
      <w:pPr>
        <w:rPr>
          <w:rFonts w:ascii="Castledown" w:hAnsi="Castledown"/>
          <w:sz w:val="26"/>
          <w:szCs w:val="28"/>
        </w:rPr>
      </w:pPr>
    </w:p>
    <w:p w14:paraId="0701AF3E" w14:textId="23B905D2" w:rsidR="00B47C91" w:rsidRPr="00270704" w:rsidRDefault="00B47C91" w:rsidP="00FB6D81">
      <w:pPr>
        <w:rPr>
          <w:rFonts w:ascii="Castledown" w:hAnsi="Castledown"/>
          <w:sz w:val="26"/>
          <w:szCs w:val="28"/>
        </w:rPr>
      </w:pPr>
      <w:r>
        <w:rPr>
          <w:rFonts w:ascii="Castledown" w:hAnsi="Castledown"/>
          <w:sz w:val="26"/>
          <w:szCs w:val="28"/>
        </w:rPr>
        <w:t>Th</w:t>
      </w:r>
      <w:r w:rsidRPr="00B47C91">
        <w:rPr>
          <w:rFonts w:ascii="Castledown" w:hAnsi="Castledown"/>
          <w:sz w:val="26"/>
          <w:szCs w:val="28"/>
        </w:rPr>
        <w:t xml:space="preserve">ank you to </w:t>
      </w:r>
      <w:hyperlink r:id="rId8" w:history="1">
        <w:r w:rsidRPr="00B47C91">
          <w:rPr>
            <w:rStyle w:val="Hyperlink"/>
            <w:rFonts w:ascii="Castledown" w:hAnsi="Castledown"/>
            <w:color w:val="0070C0"/>
            <w:sz w:val="26"/>
            <w:szCs w:val="28"/>
          </w:rPr>
          <w:t>Knitting for Charity</w:t>
        </w:r>
      </w:hyperlink>
      <w:r w:rsidRPr="00B47C91">
        <w:rPr>
          <w:rFonts w:ascii="Castledown" w:hAnsi="Castledown"/>
          <w:sz w:val="26"/>
          <w:szCs w:val="28"/>
        </w:rPr>
        <w:t xml:space="preserve"> for the pattern: </w:t>
      </w:r>
      <w:hyperlink r:id="rId9" w:history="1">
        <w:r w:rsidRPr="00B47C91">
          <w:rPr>
            <w:rStyle w:val="Hyperlink"/>
            <w:rFonts w:ascii="Castledown" w:hAnsi="Castledown"/>
            <w:color w:val="0070C0"/>
            <w:sz w:val="26"/>
            <w:szCs w:val="28"/>
          </w:rPr>
          <w:t>Twiddle_muff.pdf (sth.nhs.uk)</w:t>
        </w:r>
      </w:hyperlink>
    </w:p>
    <w:p w14:paraId="5958FA2C" w14:textId="77777777" w:rsidR="00FB6D81" w:rsidRDefault="00FB6D81" w:rsidP="00FB6D81">
      <w:pPr>
        <w:jc w:val="center"/>
        <w:rPr>
          <w:rFonts w:ascii="Castledown" w:hAnsi="Castledown"/>
          <w:b/>
          <w:bCs/>
          <w:sz w:val="26"/>
          <w:szCs w:val="28"/>
        </w:rPr>
      </w:pPr>
    </w:p>
    <w:p w14:paraId="45825A31" w14:textId="77777777" w:rsidR="00FB6D81" w:rsidRPr="00270704" w:rsidRDefault="00FB6D81" w:rsidP="00FB6D81">
      <w:pPr>
        <w:jc w:val="center"/>
        <w:rPr>
          <w:rFonts w:ascii="Castledown" w:hAnsi="Castledown"/>
          <w:b/>
          <w:bCs/>
          <w:sz w:val="26"/>
          <w:szCs w:val="28"/>
        </w:rPr>
      </w:pPr>
      <w:r w:rsidRPr="00270704">
        <w:rPr>
          <w:rFonts w:ascii="Castledown" w:hAnsi="Castledown"/>
          <w:b/>
          <w:bCs/>
          <w:sz w:val="26"/>
          <w:szCs w:val="28"/>
        </w:rPr>
        <w:t>Please send all completed Twiddle Mitts to:</w:t>
      </w:r>
    </w:p>
    <w:p w14:paraId="34CAD0AF" w14:textId="77777777" w:rsidR="00FB6D81" w:rsidRPr="00270704" w:rsidRDefault="00FB6D81" w:rsidP="00FB6D81">
      <w:pPr>
        <w:jc w:val="center"/>
        <w:rPr>
          <w:rFonts w:ascii="Castledown" w:hAnsi="Castledown"/>
          <w:b/>
          <w:bCs/>
          <w:sz w:val="26"/>
          <w:szCs w:val="28"/>
        </w:rPr>
      </w:pPr>
      <w:r w:rsidRPr="00270704">
        <w:rPr>
          <w:rFonts w:ascii="Castledown" w:hAnsi="Castledown"/>
          <w:b/>
          <w:bCs/>
          <w:sz w:val="26"/>
          <w:szCs w:val="28"/>
        </w:rPr>
        <w:t>Wycliffe House</w:t>
      </w:r>
    </w:p>
    <w:p w14:paraId="63B49CF8" w14:textId="77777777" w:rsidR="00FB6D81" w:rsidRPr="00270704" w:rsidRDefault="00FB6D81" w:rsidP="00FB6D81">
      <w:pPr>
        <w:jc w:val="center"/>
        <w:rPr>
          <w:rFonts w:ascii="Castledown" w:hAnsi="Castledown"/>
          <w:b/>
          <w:bCs/>
          <w:sz w:val="26"/>
          <w:szCs w:val="28"/>
        </w:rPr>
      </w:pPr>
      <w:r w:rsidRPr="00270704">
        <w:rPr>
          <w:rFonts w:ascii="Castledown" w:hAnsi="Castledown"/>
          <w:b/>
          <w:bCs/>
          <w:sz w:val="26"/>
          <w:szCs w:val="28"/>
        </w:rPr>
        <w:t>Northern General Hospital</w:t>
      </w:r>
    </w:p>
    <w:p w14:paraId="22F6B64E" w14:textId="77777777" w:rsidR="00FB6D81" w:rsidRPr="00270704" w:rsidRDefault="00FB6D81" w:rsidP="00FB6D81">
      <w:pPr>
        <w:jc w:val="center"/>
        <w:rPr>
          <w:rFonts w:ascii="Castledown" w:hAnsi="Castledown"/>
          <w:b/>
          <w:bCs/>
          <w:sz w:val="26"/>
          <w:szCs w:val="28"/>
        </w:rPr>
      </w:pPr>
      <w:proofErr w:type="spellStart"/>
      <w:r w:rsidRPr="00270704">
        <w:rPr>
          <w:rFonts w:ascii="Castledown" w:hAnsi="Castledown"/>
          <w:b/>
          <w:bCs/>
          <w:sz w:val="26"/>
          <w:szCs w:val="28"/>
        </w:rPr>
        <w:t>Herries</w:t>
      </w:r>
      <w:proofErr w:type="spellEnd"/>
      <w:r w:rsidRPr="00270704">
        <w:rPr>
          <w:rFonts w:ascii="Castledown" w:hAnsi="Castledown"/>
          <w:b/>
          <w:bCs/>
          <w:sz w:val="26"/>
          <w:szCs w:val="28"/>
        </w:rPr>
        <w:t xml:space="preserve"> Road, S5 7AT</w:t>
      </w:r>
    </w:p>
    <w:p w14:paraId="00BB7F7C" w14:textId="77777777" w:rsidR="00FB6D81" w:rsidRDefault="00FB6D81" w:rsidP="00362848">
      <w:pPr>
        <w:rPr>
          <w:rFonts w:ascii="Castledown" w:hAnsi="Castledown"/>
          <w:sz w:val="26"/>
          <w:szCs w:val="28"/>
        </w:rPr>
      </w:pPr>
    </w:p>
    <w:p w14:paraId="3CBFE92A" w14:textId="77777777" w:rsidR="00525B7E" w:rsidRDefault="00525B7E"/>
    <w:sectPr w:rsidR="00525B7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C6932" w14:textId="77777777" w:rsidR="00626BBC" w:rsidRDefault="00626BBC" w:rsidP="00626BBC">
      <w:pPr>
        <w:spacing w:after="0" w:line="240" w:lineRule="auto"/>
      </w:pPr>
      <w:r>
        <w:separator/>
      </w:r>
    </w:p>
  </w:endnote>
  <w:endnote w:type="continuationSeparator" w:id="0">
    <w:p w14:paraId="1EA6128A" w14:textId="77777777" w:rsidR="00626BBC" w:rsidRDefault="00626BBC" w:rsidP="00626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stledown Heavy">
    <w:altName w:val="Calibri"/>
    <w:charset w:val="00"/>
    <w:family w:val="auto"/>
    <w:pitch w:val="variable"/>
    <w:sig w:usb0="00000001" w:usb1="5000245B" w:usb2="00000000" w:usb3="00000000" w:csb0="00000093" w:csb1="00000000"/>
  </w:font>
  <w:font w:name="Calibri-Bold">
    <w:altName w:val="Calibri"/>
    <w:panose1 w:val="00000000000000000000"/>
    <w:charset w:val="00"/>
    <w:family w:val="swiss"/>
    <w:notTrueType/>
    <w:pitch w:val="default"/>
    <w:sig w:usb0="00000003" w:usb1="00000000" w:usb2="00000000" w:usb3="00000000" w:csb0="00000001" w:csb1="00000000"/>
  </w:font>
  <w:font w:name="Castledown">
    <w:altName w:val="Calibri"/>
    <w:charset w:val="00"/>
    <w:family w:val="auto"/>
    <w:pitch w:val="variable"/>
    <w:sig w:usb0="00000001" w:usb1="5000245B" w:usb2="00000000" w:usb3="00000000" w:csb0="00000093" w:csb1="00000000"/>
  </w:font>
  <w:font w:name="Museo Sans Rounded 300">
    <w:panose1 w:val="02000000000000000000"/>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96A6" w14:textId="590972F8" w:rsidR="00626BBC" w:rsidRDefault="00626BBC" w:rsidP="00626BBC">
    <w:pPr>
      <w:tabs>
        <w:tab w:val="center" w:pos="4513"/>
        <w:tab w:val="right" w:pos="9026"/>
      </w:tabs>
      <w:spacing w:after="0" w:line="240" w:lineRule="auto"/>
    </w:pPr>
    <w:r>
      <w:rPr>
        <w:noProof/>
      </w:rPr>
      <w:drawing>
        <wp:anchor distT="0" distB="0" distL="114300" distR="114300" simplePos="0" relativeHeight="251658240" behindDoc="1" locked="0" layoutInCell="1" allowOverlap="1" wp14:anchorId="3D9EACD8" wp14:editId="5A8C883B">
          <wp:simplePos x="0" y="0"/>
          <wp:positionH relativeFrom="margin">
            <wp:align>right</wp:align>
          </wp:positionH>
          <wp:positionV relativeFrom="paragraph">
            <wp:posOffset>10160</wp:posOffset>
          </wp:positionV>
          <wp:extent cx="1853565" cy="841375"/>
          <wp:effectExtent l="0" t="0" r="0" b="0"/>
          <wp:wrapTight wrapText="bothSides">
            <wp:wrapPolygon edited="0">
              <wp:start x="0" y="0"/>
              <wp:lineTo x="0" y="21029"/>
              <wp:lineTo x="21311" y="21029"/>
              <wp:lineTo x="21311" y="0"/>
              <wp:lineTo x="0" y="0"/>
            </wp:wrapPolygon>
          </wp:wrapTight>
          <wp:docPr id="427094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8413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7919F77F" wp14:editId="7438ABE2">
          <wp:extent cx="1257300" cy="537507"/>
          <wp:effectExtent l="0" t="0" r="0" b="0"/>
          <wp:docPr id="1" name="Picture 1" descr="W:\charitable trusts\Library\Fundraising\Fundraising Regulator\Comms - logo etc\Registration Pack\Colour\FR_RegLogo_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haritable trusts\Library\Fundraising\Fundraising Regulator\Comms - logo etc\Registration Pack\Colour\FR_RegLogo_L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537507"/>
                  </a:xfrm>
                  <a:prstGeom prst="rect">
                    <a:avLst/>
                  </a:prstGeom>
                  <a:noFill/>
                  <a:ln>
                    <a:noFill/>
                  </a:ln>
                </pic:spPr>
              </pic:pic>
            </a:graphicData>
          </a:graphic>
        </wp:inline>
      </w:drawing>
    </w:r>
    <w:r>
      <w:t xml:space="preserve">      </w:t>
    </w:r>
  </w:p>
  <w:p w14:paraId="5E570255" w14:textId="0ADAD5F3" w:rsidR="00626BBC" w:rsidRPr="00626BBC" w:rsidRDefault="00626BBC" w:rsidP="00626BBC">
    <w:pPr>
      <w:tabs>
        <w:tab w:val="center" w:pos="4513"/>
        <w:tab w:val="right" w:pos="9026"/>
      </w:tabs>
      <w:spacing w:after="0" w:line="240" w:lineRule="auto"/>
      <w:rPr>
        <w:kern w:val="0"/>
        <w14:ligatures w14:val="none"/>
      </w:rPr>
    </w:pPr>
    <w:r w:rsidRPr="007A0AC6">
      <w:rPr>
        <w:rFonts w:ascii="Museo Sans Rounded 300" w:hAnsi="Museo Sans Rounded 300"/>
        <w:sz w:val="20"/>
        <w:szCs w:val="20"/>
      </w:rPr>
      <w:t xml:space="preserve">Registered Charity No. 1169762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2A1EF" w14:textId="77777777" w:rsidR="00626BBC" w:rsidRDefault="00626BBC" w:rsidP="00626BBC">
      <w:pPr>
        <w:spacing w:after="0" w:line="240" w:lineRule="auto"/>
      </w:pPr>
      <w:r>
        <w:separator/>
      </w:r>
    </w:p>
  </w:footnote>
  <w:footnote w:type="continuationSeparator" w:id="0">
    <w:p w14:paraId="7613DEE5" w14:textId="77777777" w:rsidR="00626BBC" w:rsidRDefault="00626BBC" w:rsidP="00626B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06D34"/>
    <w:multiLevelType w:val="hybridMultilevel"/>
    <w:tmpl w:val="F9908F62"/>
    <w:lvl w:ilvl="0" w:tplc="016E23E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5219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B7E"/>
    <w:rsid w:val="00362848"/>
    <w:rsid w:val="00525B7E"/>
    <w:rsid w:val="00626BBC"/>
    <w:rsid w:val="00B47C91"/>
    <w:rsid w:val="00D044E6"/>
    <w:rsid w:val="00FB6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9C205D"/>
  <w15:chartTrackingRefBased/>
  <w15:docId w15:val="{DEB8AEFB-8C48-4246-8FCA-D99E5B770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B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B7E"/>
    <w:pPr>
      <w:spacing w:after="0" w:line="240" w:lineRule="auto"/>
      <w:ind w:left="720"/>
      <w:contextualSpacing/>
    </w:pPr>
    <w:rPr>
      <w:rFonts w:ascii="Arial" w:hAnsi="Arial" w:cs="Arial"/>
      <w:kern w:val="0"/>
      <w14:ligatures w14:val="none"/>
    </w:rPr>
  </w:style>
  <w:style w:type="paragraph" w:styleId="Header">
    <w:name w:val="header"/>
    <w:basedOn w:val="Normal"/>
    <w:link w:val="HeaderChar"/>
    <w:uiPriority w:val="99"/>
    <w:unhideWhenUsed/>
    <w:rsid w:val="00626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BBC"/>
  </w:style>
  <w:style w:type="paragraph" w:styleId="Footer">
    <w:name w:val="footer"/>
    <w:basedOn w:val="Normal"/>
    <w:link w:val="FooterChar"/>
    <w:uiPriority w:val="99"/>
    <w:unhideWhenUsed/>
    <w:rsid w:val="00626B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BBC"/>
  </w:style>
  <w:style w:type="character" w:styleId="Hyperlink">
    <w:name w:val="Hyperlink"/>
    <w:basedOn w:val="DefaultParagraphFont"/>
    <w:uiPriority w:val="99"/>
    <w:unhideWhenUsed/>
    <w:rsid w:val="00B47C91"/>
    <w:rPr>
      <w:color w:val="0000FF"/>
      <w:u w:val="single"/>
    </w:rPr>
  </w:style>
  <w:style w:type="character" w:styleId="UnresolvedMention">
    <w:name w:val="Unresolved Mention"/>
    <w:basedOn w:val="DefaultParagraphFont"/>
    <w:uiPriority w:val="99"/>
    <w:semiHidden/>
    <w:unhideWhenUsed/>
    <w:rsid w:val="00B47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nittingforcharity.com/free-twiddle-muff-patterns.html#crochet-patterns-for-twiddle-muff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sth.nhs.uk\user\Downloads\078\EbbsK\Twiddle_muff.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EBBS, Katherine (SHEFFIELD TEACHING HOSPITALS NHS FOUNDATION TRUST)</dc:creator>
  <cp:keywords/>
  <dc:description/>
  <cp:lastModifiedBy>EBBS, Katherine (SHEFFIELD TEACHING HOSPITALS NHS FOUNDATION TRUST)</cp:lastModifiedBy>
  <cp:revision>6</cp:revision>
  <dcterms:created xsi:type="dcterms:W3CDTF">2024-05-03T13:29:00Z</dcterms:created>
  <dcterms:modified xsi:type="dcterms:W3CDTF">2024-05-03T13:57:00Z</dcterms:modified>
</cp:coreProperties>
</file>